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S16SR-L6R2C12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S16SR-L6R2C12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30aad07656d562bfb05c8a6d7519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S16SR-L6R2C12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A5550008159R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