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HOG10.2M DN 1024 I LR 20H7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HOG10.2M DN 1024 I LR 20H7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5d2262bbe2cbf403fed5935177d2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HOG10.2M DN 1024 I LR 20H7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11180593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3051180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3051180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