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HOGS100 DN 2048 R 16H7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HOGS100 DN 2048 R 16H7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4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57fc79e8f903066a3e6158df7cce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4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HOGS100 DN 2048 R 16H7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2135828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2135828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