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FE-BNSRA5S-3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FE-BNSRA5S-3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b797cba40d06cf6cbf060f17c8c6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FE-BNSRA5S-3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904819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