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GF-ETG-SS-630-IQ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GF-ETG-SS-630-IQ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3a6ae720088f97c5943e39c36543a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GF-ETG-SS-630-IQ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50126481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298832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298832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